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1585A">
        <w:rPr>
          <w:rFonts w:ascii="Times New Roman" w:hAnsi="Times New Roman"/>
          <w:b/>
          <w:sz w:val="28"/>
          <w:szCs w:val="28"/>
          <w:lang w:val="uk-UA"/>
        </w:rPr>
        <w:t>арн</w:t>
      </w:r>
      <w:r w:rsidR="0034758D">
        <w:rPr>
          <w:rFonts w:ascii="Times New Roman" w:hAnsi="Times New Roman"/>
          <w:b/>
          <w:sz w:val="28"/>
          <w:szCs w:val="28"/>
          <w:lang w:val="uk-UA"/>
        </w:rPr>
        <w:t>ому засіданні тридцять шостої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1D0477" w:rsidRDefault="0034758D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05 серпня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0E5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34758D">
        <w:rPr>
          <w:rFonts w:ascii="Times New Roman" w:hAnsi="Times New Roman"/>
          <w:sz w:val="28"/>
          <w:szCs w:val="28"/>
          <w:lang w:val="uk-UA"/>
        </w:rPr>
        <w:t xml:space="preserve">Олешко Юрій Іванович, </w:t>
      </w:r>
      <w:r w:rsidR="000B60E5">
        <w:rPr>
          <w:rFonts w:ascii="Times New Roman" w:hAnsi="Times New Roman"/>
          <w:sz w:val="28"/>
          <w:szCs w:val="28"/>
          <w:lang w:val="uk-UA"/>
        </w:rPr>
        <w:t>Музика Таміла Володимирівна, Гавриш Олександр Іванович</w:t>
      </w:r>
      <w:r w:rsidR="0034758D">
        <w:rPr>
          <w:rFonts w:ascii="Times New Roman" w:hAnsi="Times New Roman"/>
          <w:sz w:val="28"/>
          <w:szCs w:val="28"/>
          <w:lang w:val="uk-UA"/>
        </w:rPr>
        <w:t>, Муха Юрій Олексійович</w:t>
      </w:r>
      <w:r w:rsidR="002D2E3D">
        <w:rPr>
          <w:rFonts w:ascii="Times New Roman" w:hAnsi="Times New Roman"/>
          <w:sz w:val="28"/>
          <w:szCs w:val="28"/>
          <w:lang w:val="uk-UA"/>
        </w:rPr>
        <w:t>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480A8F" w:rsidRDefault="001D0477" w:rsidP="00480A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комплексної Програми  «Розвиток житлово-комунального  господарства </w:t>
            </w:r>
            <w:proofErr w:type="spellStart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 2020 рік».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2821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D5DCF" w:rsidRPr="00B97532" w:rsidTr="007D5DCF">
        <w:tc>
          <w:tcPr>
            <w:tcW w:w="817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8216C" w:rsidRPr="00B97532" w:rsidTr="007D5DCF">
        <w:tc>
          <w:tcPr>
            <w:tcW w:w="817" w:type="dxa"/>
          </w:tcPr>
          <w:p w:rsidR="0028216C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28216C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8216C" w:rsidRPr="00B97532" w:rsidTr="007D5DCF">
        <w:tc>
          <w:tcPr>
            <w:tcW w:w="817" w:type="dxa"/>
          </w:tcPr>
          <w:p w:rsidR="0028216C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28216C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28216C" w:rsidRPr="00B97532" w:rsidTr="007D5DCF">
        <w:tc>
          <w:tcPr>
            <w:tcW w:w="817" w:type="dxa"/>
          </w:tcPr>
          <w:p w:rsidR="0028216C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28216C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8216C" w:rsidRPr="00B97532" w:rsidTr="007D5DCF">
        <w:tc>
          <w:tcPr>
            <w:tcW w:w="817" w:type="dxa"/>
          </w:tcPr>
          <w:p w:rsidR="0028216C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28216C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5271C" w:rsidRPr="00B97532" w:rsidTr="007D5DCF">
        <w:tc>
          <w:tcPr>
            <w:tcW w:w="817" w:type="dxa"/>
          </w:tcPr>
          <w:p w:rsidR="0025271C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2527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271C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8216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747048" w:rsidTr="00EC19B1">
        <w:tc>
          <w:tcPr>
            <w:tcW w:w="9571" w:type="dxa"/>
          </w:tcPr>
          <w:p w:rsidR="001D0477" w:rsidRPr="005C4F5F" w:rsidRDefault="001D0477" w:rsidP="00D41D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відзначення державних, регіональних, релігійних, професійних свят, ювілейних, пам’ятних, знаменних дат, вшанування пам’яті,  заохочення за заслуги перед </w:t>
            </w:r>
            <w:proofErr w:type="spellStart"/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Новосанжарською</w:t>
            </w:r>
            <w:proofErr w:type="spellEnd"/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селищною об’єднаною територіальною громадою, здійснення представницьких та інших заходів на 2020 рік.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B569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B5693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B5693" w:rsidRPr="00B97532" w:rsidTr="002D2E3D">
        <w:tc>
          <w:tcPr>
            <w:tcW w:w="817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BB5693" w:rsidRPr="00B97532" w:rsidRDefault="00BB5693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536D9F">
        <w:tc>
          <w:tcPr>
            <w:tcW w:w="9571" w:type="dxa"/>
          </w:tcPr>
          <w:p w:rsidR="001D0477" w:rsidRPr="00B350D3" w:rsidRDefault="001D0477" w:rsidP="000F266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розвитку місцевого самоврядування у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селищній раді на 2020 рік.</w:t>
            </w:r>
            <w:r w:rsidR="000F2668" w:rsidRPr="005E783B">
              <w:rPr>
                <w:rFonts w:ascii="Times New Roman" w:hAnsi="Times New Roman"/>
                <w:lang w:val="uk-UA"/>
              </w:rPr>
              <w:t xml:space="preserve">       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0F2668" w:rsidRDefault="000F2668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7A77F4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</w:tbl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0F2668" w:rsidRDefault="001D0477" w:rsidP="000F266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до 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proofErr w:type="gram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</w:rPr>
              <w:t xml:space="preserve"> на 2020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      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75AF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0F2668">
        <w:rPr>
          <w:rFonts w:ascii="Times New Roman" w:hAnsi="Times New Roman"/>
          <w:sz w:val="28"/>
          <w:szCs w:val="28"/>
          <w:lang w:val="uk-UA"/>
        </w:rPr>
        <w:t>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B359CA">
        <w:tc>
          <w:tcPr>
            <w:tcW w:w="9571" w:type="dxa"/>
          </w:tcPr>
          <w:p w:rsidR="001D0477" w:rsidRPr="000F2668" w:rsidRDefault="001D0477" w:rsidP="000F266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08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18108B">
              <w:rPr>
                <w:sz w:val="28"/>
                <w:szCs w:val="28"/>
                <w:lang w:val="uk-UA"/>
              </w:rPr>
              <w:t xml:space="preserve"> </w:t>
            </w:r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на 2020 рік.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0F2668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AF4D66" w:rsidRDefault="001D0477" w:rsidP="000F266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закладу освіти та затвердження Статуту в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A0EB7" w:rsidRDefault="007A0EB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0F2668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0F2668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</w:tbl>
    <w:p w:rsidR="000F2668" w:rsidRDefault="000F2668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F2668" w:rsidRDefault="000F266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747048" w:rsidTr="00B359CA">
        <w:tc>
          <w:tcPr>
            <w:tcW w:w="9571" w:type="dxa"/>
          </w:tcPr>
          <w:p w:rsidR="001D0477" w:rsidRPr="000F2668" w:rsidRDefault="001D0477" w:rsidP="000F266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Положення про філію «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Зачепилівський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 ступенів імені Бориса  Олійника»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F2668" w:rsidRPr="005E78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 Полтавської області та затвердження його в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24544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0F2668" w:rsidRDefault="00747048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</w:t>
      </w:r>
      <w:bookmarkStart w:id="0" w:name="_GoBack"/>
      <w:bookmarkEnd w:id="0"/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0F2668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D3437" w:rsidRDefault="009D343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3437" w:rsidRDefault="009D343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D3437" w:rsidRDefault="009D343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9D3437" w:rsidRDefault="009D343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747048" w:rsidTr="00B359CA">
        <w:tc>
          <w:tcPr>
            <w:tcW w:w="9571" w:type="dxa"/>
          </w:tcPr>
          <w:p w:rsidR="001D0477" w:rsidRPr="000F2668" w:rsidRDefault="001D0477" w:rsidP="000F266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0F2668" w:rsidRPr="000F046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Про внесення змін до рішення тридцять п’ятої сесії сьомого скликання від 23 червня 2020 року  «Про надання дозволу на розроблення </w:t>
            </w:r>
            <w:proofErr w:type="spellStart"/>
            <w:r w:rsidR="000F2668" w:rsidRPr="000F046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0F2668" w:rsidRPr="000F046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землеустрою щодо відведення земельної ділянки в смт Нові Санжари провулок Слюсарний, </w:t>
            </w:r>
            <w:r w:rsidR="000F2668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       </w:t>
            </w:r>
            <w:r w:rsidR="000F2668" w:rsidRPr="000F0467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1-Є».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437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9D3437" w:rsidRDefault="009D343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2668" w:rsidRDefault="000F266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F2668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F2668" w:rsidRPr="00B97532" w:rsidTr="002D2E3D">
        <w:tc>
          <w:tcPr>
            <w:tcW w:w="817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8534" w:type="dxa"/>
          </w:tcPr>
          <w:p w:rsidR="000F2668" w:rsidRPr="00B97532" w:rsidRDefault="000F2668" w:rsidP="002D2E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157D2" w:rsidRDefault="009157D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7FC1" w:rsidRDefault="00587FC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І.О. Коба</w:t>
      </w:r>
    </w:p>
    <w:p w:rsidR="00052B18" w:rsidRPr="003431B4" w:rsidRDefault="00052B18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1330" w:rsidRDefault="00FD1330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24544"/>
    <w:rsid w:val="000408F5"/>
    <w:rsid w:val="00044284"/>
    <w:rsid w:val="00052B18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2FE4"/>
    <w:rsid w:val="000A6514"/>
    <w:rsid w:val="000B60E5"/>
    <w:rsid w:val="000C1526"/>
    <w:rsid w:val="000C453B"/>
    <w:rsid w:val="000D22AD"/>
    <w:rsid w:val="000D247B"/>
    <w:rsid w:val="000D5CDC"/>
    <w:rsid w:val="000F2668"/>
    <w:rsid w:val="000F6285"/>
    <w:rsid w:val="00120C6F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C109B"/>
    <w:rsid w:val="001C7A24"/>
    <w:rsid w:val="001D0477"/>
    <w:rsid w:val="001D0F89"/>
    <w:rsid w:val="001E2FF8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5271C"/>
    <w:rsid w:val="00263519"/>
    <w:rsid w:val="00264753"/>
    <w:rsid w:val="00267658"/>
    <w:rsid w:val="0028216C"/>
    <w:rsid w:val="00283430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D2E3D"/>
    <w:rsid w:val="002D5CC8"/>
    <w:rsid w:val="002D7F50"/>
    <w:rsid w:val="002E0977"/>
    <w:rsid w:val="002E2DE8"/>
    <w:rsid w:val="002F12D0"/>
    <w:rsid w:val="00304546"/>
    <w:rsid w:val="003048A7"/>
    <w:rsid w:val="0032140C"/>
    <w:rsid w:val="00325B49"/>
    <w:rsid w:val="00332275"/>
    <w:rsid w:val="00332293"/>
    <w:rsid w:val="003431B4"/>
    <w:rsid w:val="0034758D"/>
    <w:rsid w:val="00353C27"/>
    <w:rsid w:val="0036497A"/>
    <w:rsid w:val="003772D0"/>
    <w:rsid w:val="003851C1"/>
    <w:rsid w:val="003858AF"/>
    <w:rsid w:val="00392BA0"/>
    <w:rsid w:val="003943CA"/>
    <w:rsid w:val="00395C16"/>
    <w:rsid w:val="003B2F0F"/>
    <w:rsid w:val="003D01DC"/>
    <w:rsid w:val="003D53EB"/>
    <w:rsid w:val="003E16A6"/>
    <w:rsid w:val="003F064D"/>
    <w:rsid w:val="003F4EF1"/>
    <w:rsid w:val="003F60DD"/>
    <w:rsid w:val="00402278"/>
    <w:rsid w:val="00411110"/>
    <w:rsid w:val="00451636"/>
    <w:rsid w:val="00451BA5"/>
    <w:rsid w:val="00455034"/>
    <w:rsid w:val="00455C7D"/>
    <w:rsid w:val="00463DAC"/>
    <w:rsid w:val="004665BD"/>
    <w:rsid w:val="00467542"/>
    <w:rsid w:val="0047080E"/>
    <w:rsid w:val="004729AD"/>
    <w:rsid w:val="004775F3"/>
    <w:rsid w:val="00480A8F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86FF9"/>
    <w:rsid w:val="00587FC1"/>
    <w:rsid w:val="0059115B"/>
    <w:rsid w:val="00597F87"/>
    <w:rsid w:val="005A1EE7"/>
    <w:rsid w:val="005B0450"/>
    <w:rsid w:val="005B077D"/>
    <w:rsid w:val="005C01FB"/>
    <w:rsid w:val="005C485A"/>
    <w:rsid w:val="005C4F5F"/>
    <w:rsid w:val="005D22DF"/>
    <w:rsid w:val="005D6B87"/>
    <w:rsid w:val="005E03EC"/>
    <w:rsid w:val="005E188D"/>
    <w:rsid w:val="006031A6"/>
    <w:rsid w:val="006130C5"/>
    <w:rsid w:val="00615220"/>
    <w:rsid w:val="006164DC"/>
    <w:rsid w:val="006164FD"/>
    <w:rsid w:val="006240F6"/>
    <w:rsid w:val="00626ED6"/>
    <w:rsid w:val="006309E6"/>
    <w:rsid w:val="00654C29"/>
    <w:rsid w:val="00664E75"/>
    <w:rsid w:val="00671575"/>
    <w:rsid w:val="00675AF8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C7D39"/>
    <w:rsid w:val="006D1738"/>
    <w:rsid w:val="006D301C"/>
    <w:rsid w:val="006E2841"/>
    <w:rsid w:val="006E6B80"/>
    <w:rsid w:val="006F161B"/>
    <w:rsid w:val="0070378F"/>
    <w:rsid w:val="007167C7"/>
    <w:rsid w:val="00716B51"/>
    <w:rsid w:val="007205E8"/>
    <w:rsid w:val="00722173"/>
    <w:rsid w:val="00730E3D"/>
    <w:rsid w:val="007310A7"/>
    <w:rsid w:val="00747048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6BE3"/>
    <w:rsid w:val="007B769B"/>
    <w:rsid w:val="007C0825"/>
    <w:rsid w:val="007C40E2"/>
    <w:rsid w:val="007D0257"/>
    <w:rsid w:val="007D4CB7"/>
    <w:rsid w:val="007D5755"/>
    <w:rsid w:val="007D5DCF"/>
    <w:rsid w:val="007E50F1"/>
    <w:rsid w:val="007E5EAD"/>
    <w:rsid w:val="007F0A03"/>
    <w:rsid w:val="00803822"/>
    <w:rsid w:val="00805B2F"/>
    <w:rsid w:val="008145BF"/>
    <w:rsid w:val="008273B5"/>
    <w:rsid w:val="00830601"/>
    <w:rsid w:val="00832FC3"/>
    <w:rsid w:val="00833BE8"/>
    <w:rsid w:val="00837EF6"/>
    <w:rsid w:val="0084203E"/>
    <w:rsid w:val="0084247A"/>
    <w:rsid w:val="008438EA"/>
    <w:rsid w:val="00844767"/>
    <w:rsid w:val="00851BB3"/>
    <w:rsid w:val="0085445B"/>
    <w:rsid w:val="00854D23"/>
    <w:rsid w:val="00872C9A"/>
    <w:rsid w:val="008738F3"/>
    <w:rsid w:val="00884130"/>
    <w:rsid w:val="00884D68"/>
    <w:rsid w:val="0088523F"/>
    <w:rsid w:val="00886C5B"/>
    <w:rsid w:val="00886D9E"/>
    <w:rsid w:val="00894174"/>
    <w:rsid w:val="00897349"/>
    <w:rsid w:val="008A38B5"/>
    <w:rsid w:val="008A3EF8"/>
    <w:rsid w:val="008A5A99"/>
    <w:rsid w:val="008A6F67"/>
    <w:rsid w:val="008C3758"/>
    <w:rsid w:val="008D25B1"/>
    <w:rsid w:val="008D3667"/>
    <w:rsid w:val="008E418F"/>
    <w:rsid w:val="008E5E44"/>
    <w:rsid w:val="008F09BC"/>
    <w:rsid w:val="008F1D9D"/>
    <w:rsid w:val="009157D2"/>
    <w:rsid w:val="009210BE"/>
    <w:rsid w:val="00922D68"/>
    <w:rsid w:val="009300D4"/>
    <w:rsid w:val="00940302"/>
    <w:rsid w:val="0095269C"/>
    <w:rsid w:val="00953227"/>
    <w:rsid w:val="00957BAC"/>
    <w:rsid w:val="00964643"/>
    <w:rsid w:val="00966160"/>
    <w:rsid w:val="009677A2"/>
    <w:rsid w:val="009708F3"/>
    <w:rsid w:val="00993792"/>
    <w:rsid w:val="009C07D8"/>
    <w:rsid w:val="009D25FE"/>
    <w:rsid w:val="009D3437"/>
    <w:rsid w:val="00A02B18"/>
    <w:rsid w:val="00A059E2"/>
    <w:rsid w:val="00A06739"/>
    <w:rsid w:val="00A15468"/>
    <w:rsid w:val="00A1585A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A56D4"/>
    <w:rsid w:val="00AC5E85"/>
    <w:rsid w:val="00AE7039"/>
    <w:rsid w:val="00AF2105"/>
    <w:rsid w:val="00AF4D66"/>
    <w:rsid w:val="00AF68B0"/>
    <w:rsid w:val="00B00596"/>
    <w:rsid w:val="00B04B6C"/>
    <w:rsid w:val="00B15983"/>
    <w:rsid w:val="00B350D3"/>
    <w:rsid w:val="00B359CA"/>
    <w:rsid w:val="00B43B71"/>
    <w:rsid w:val="00B45C8A"/>
    <w:rsid w:val="00B4728B"/>
    <w:rsid w:val="00B57307"/>
    <w:rsid w:val="00B57D2C"/>
    <w:rsid w:val="00B60F49"/>
    <w:rsid w:val="00B64A72"/>
    <w:rsid w:val="00B64AED"/>
    <w:rsid w:val="00B65858"/>
    <w:rsid w:val="00B674ED"/>
    <w:rsid w:val="00B8066D"/>
    <w:rsid w:val="00B8106C"/>
    <w:rsid w:val="00B84620"/>
    <w:rsid w:val="00B85089"/>
    <w:rsid w:val="00B915E8"/>
    <w:rsid w:val="00B9406C"/>
    <w:rsid w:val="00BA4004"/>
    <w:rsid w:val="00BA4319"/>
    <w:rsid w:val="00BB1B62"/>
    <w:rsid w:val="00BB2282"/>
    <w:rsid w:val="00BB511A"/>
    <w:rsid w:val="00BB5693"/>
    <w:rsid w:val="00BC1A14"/>
    <w:rsid w:val="00BC3619"/>
    <w:rsid w:val="00BD3199"/>
    <w:rsid w:val="00BD34C5"/>
    <w:rsid w:val="00BD4BCF"/>
    <w:rsid w:val="00BE40AA"/>
    <w:rsid w:val="00BF772D"/>
    <w:rsid w:val="00C04566"/>
    <w:rsid w:val="00C10D3A"/>
    <w:rsid w:val="00C1505D"/>
    <w:rsid w:val="00C1700D"/>
    <w:rsid w:val="00C2060E"/>
    <w:rsid w:val="00C212D0"/>
    <w:rsid w:val="00C24A1B"/>
    <w:rsid w:val="00C25907"/>
    <w:rsid w:val="00C37F40"/>
    <w:rsid w:val="00C4002A"/>
    <w:rsid w:val="00C4621F"/>
    <w:rsid w:val="00C476E2"/>
    <w:rsid w:val="00C51BD2"/>
    <w:rsid w:val="00C611C8"/>
    <w:rsid w:val="00C63E5B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567"/>
    <w:rsid w:val="00D41DE0"/>
    <w:rsid w:val="00D47871"/>
    <w:rsid w:val="00D47B8C"/>
    <w:rsid w:val="00D66358"/>
    <w:rsid w:val="00D756A1"/>
    <w:rsid w:val="00D773AC"/>
    <w:rsid w:val="00D77A0B"/>
    <w:rsid w:val="00D8125B"/>
    <w:rsid w:val="00DA32DF"/>
    <w:rsid w:val="00DA4800"/>
    <w:rsid w:val="00DB4C9F"/>
    <w:rsid w:val="00DB59B7"/>
    <w:rsid w:val="00DC0AEC"/>
    <w:rsid w:val="00DC41C3"/>
    <w:rsid w:val="00DC6EED"/>
    <w:rsid w:val="00DD2DEC"/>
    <w:rsid w:val="00DE11D4"/>
    <w:rsid w:val="00DE2396"/>
    <w:rsid w:val="00DF0425"/>
    <w:rsid w:val="00E0003F"/>
    <w:rsid w:val="00E017F2"/>
    <w:rsid w:val="00E0492F"/>
    <w:rsid w:val="00E056E9"/>
    <w:rsid w:val="00E16FC2"/>
    <w:rsid w:val="00E235A9"/>
    <w:rsid w:val="00E2613A"/>
    <w:rsid w:val="00E455F9"/>
    <w:rsid w:val="00E467E1"/>
    <w:rsid w:val="00E60D11"/>
    <w:rsid w:val="00E61CF5"/>
    <w:rsid w:val="00E7521B"/>
    <w:rsid w:val="00E861AB"/>
    <w:rsid w:val="00EA4678"/>
    <w:rsid w:val="00EB54E2"/>
    <w:rsid w:val="00EC19B1"/>
    <w:rsid w:val="00EC5B84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46C65"/>
    <w:rsid w:val="00F75A7A"/>
    <w:rsid w:val="00F822D5"/>
    <w:rsid w:val="00F973CC"/>
    <w:rsid w:val="00FA3ED8"/>
    <w:rsid w:val="00FB2FA3"/>
    <w:rsid w:val="00FB6469"/>
    <w:rsid w:val="00FC6455"/>
    <w:rsid w:val="00FD1330"/>
    <w:rsid w:val="00FD3112"/>
    <w:rsid w:val="00FD7425"/>
    <w:rsid w:val="00FE00B0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3671C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9</cp:revision>
  <cp:lastPrinted>2020-08-05T08:53:00Z</cp:lastPrinted>
  <dcterms:created xsi:type="dcterms:W3CDTF">2020-08-05T08:26:00Z</dcterms:created>
  <dcterms:modified xsi:type="dcterms:W3CDTF">2020-08-05T08:56:00Z</dcterms:modified>
</cp:coreProperties>
</file>